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47" w:rsidRPr="00E43D47" w:rsidRDefault="00E43D47" w:rsidP="00E43D47">
      <w:pPr>
        <w:rPr>
          <w:rFonts w:ascii="Fira Sans Condensed" w:hAnsi="Fira Sans Condensed"/>
          <w:b/>
          <w:sz w:val="28"/>
          <w:szCs w:val="24"/>
        </w:rPr>
      </w:pPr>
      <w:r w:rsidRPr="00992E97">
        <w:rPr>
          <w:rFonts w:ascii="Fira Sans Condensed" w:hAnsi="Fira Sans Condensed"/>
          <w:b/>
          <w:sz w:val="24"/>
          <w:szCs w:val="24"/>
        </w:rPr>
        <w:t xml:space="preserve">Propozycja na </w:t>
      </w:r>
      <w:r>
        <w:rPr>
          <w:rFonts w:ascii="Fira Sans Condensed" w:hAnsi="Fira Sans Condensed"/>
          <w:b/>
          <w:sz w:val="24"/>
          <w:szCs w:val="24"/>
        </w:rPr>
        <w:t>październik</w:t>
      </w:r>
      <w:r w:rsidRPr="00992E97">
        <w:rPr>
          <w:rFonts w:ascii="Fira Sans Condensed" w:hAnsi="Fira Sans Condensed"/>
          <w:b/>
          <w:sz w:val="24"/>
          <w:szCs w:val="24"/>
        </w:rPr>
        <w:t xml:space="preserve"> – </w:t>
      </w:r>
      <w:r w:rsidRPr="00E43D47">
        <w:rPr>
          <w:rFonts w:ascii="Fira Sans Condensed" w:hAnsi="Fira Sans Condensed"/>
          <w:b/>
          <w:sz w:val="28"/>
          <w:szCs w:val="24"/>
        </w:rPr>
        <w:t>Agresja - przeciwdziałanie</w:t>
      </w:r>
    </w:p>
    <w:p w:rsidR="00E43D47" w:rsidRDefault="00E43D47" w:rsidP="00E43D47">
      <w:pPr>
        <w:rPr>
          <w:rFonts w:ascii="Fira Sans Condensed" w:hAnsi="Fira Sans Condensed"/>
        </w:rPr>
      </w:pPr>
    </w:p>
    <w:p w:rsidR="00E43D47" w:rsidRPr="00E43D47" w:rsidRDefault="00E43D47" w:rsidP="00E43D47">
      <w:pPr>
        <w:jc w:val="both"/>
        <w:rPr>
          <w:rFonts w:ascii="Fira Sans Condensed" w:hAnsi="Fira Sans Condensed"/>
        </w:rPr>
      </w:pPr>
      <w:r w:rsidRPr="00E43D47">
        <w:rPr>
          <w:rFonts w:ascii="Fira Sans Condensed" w:hAnsi="Fira Sans Condensed"/>
        </w:rPr>
        <w:t xml:space="preserve">Jednym z najczęściej dyskutowanych problemów, w tym również w mediach, są zachowania agresywne dzieci i młodzieży – od wulgarnego słownictwa poczynając, poprzez obmawianie kolegów, wyszydzanie, izolowanie, zastraszanie, aż do </w:t>
      </w:r>
      <w:proofErr w:type="spellStart"/>
      <w:r w:rsidRPr="00E43D47">
        <w:rPr>
          <w:rFonts w:ascii="Fira Sans Condensed" w:hAnsi="Fira Sans Condensed"/>
        </w:rPr>
        <w:t>zachowań</w:t>
      </w:r>
      <w:proofErr w:type="spellEnd"/>
      <w:r w:rsidRPr="00E43D47">
        <w:rPr>
          <w:rFonts w:ascii="Fira Sans Condensed" w:hAnsi="Fira Sans Condensed"/>
        </w:rPr>
        <w:t xml:space="preserve"> przestępczych</w:t>
      </w:r>
      <w:r w:rsidRPr="00E43D47">
        <w:rPr>
          <w:rFonts w:ascii="Fira Sans Condensed" w:hAnsi="Fira Sans Condensed"/>
        </w:rPr>
        <w:t>.</w:t>
      </w:r>
    </w:p>
    <w:p w:rsidR="00E43D47" w:rsidRPr="00E43D47" w:rsidRDefault="00E43D47" w:rsidP="00E43D47">
      <w:pPr>
        <w:jc w:val="both"/>
        <w:rPr>
          <w:rFonts w:ascii="Fira Sans Condensed" w:hAnsi="Fira Sans Condensed" w:cs="Arial"/>
          <w:color w:val="202124"/>
          <w:shd w:val="clear" w:color="auto" w:fill="FFFFFF"/>
        </w:rPr>
      </w:pPr>
      <w:r w:rsidRPr="00E43D47">
        <w:rPr>
          <w:rFonts w:ascii="Fira Sans Condensed" w:hAnsi="Fira Sans Condensed"/>
        </w:rPr>
        <w:t xml:space="preserve">Niezależnie jednak od tego, </w:t>
      </w:r>
      <w:r w:rsidRPr="00E43D47">
        <w:rPr>
          <w:rFonts w:ascii="Fira Sans Condensed" w:hAnsi="Fira Sans Condensed"/>
        </w:rPr>
        <w:t>gdzie</w:t>
      </w:r>
      <w:r w:rsidRPr="00E43D47">
        <w:rPr>
          <w:rFonts w:ascii="Fira Sans Condensed" w:hAnsi="Fira Sans Condensed"/>
        </w:rPr>
        <w:t xml:space="preserve"> akty agresji i przemocy mają miejsce</w:t>
      </w:r>
      <w:r w:rsidRPr="00E43D47">
        <w:rPr>
          <w:rFonts w:ascii="Fira Sans Condensed" w:hAnsi="Fira Sans Condensed"/>
        </w:rPr>
        <w:t>, rodzice, wychowawcy, nauczyciele i My wszyscy powinniśmy reagowa</w:t>
      </w:r>
      <w:r>
        <w:rPr>
          <w:rFonts w:ascii="Fira Sans Condensed" w:hAnsi="Fira Sans Condensed"/>
        </w:rPr>
        <w:t>ć</w:t>
      </w:r>
      <w:r w:rsidRPr="00E43D47">
        <w:rPr>
          <w:rFonts w:ascii="Fira Sans Condensed" w:hAnsi="Fira Sans Condensed"/>
        </w:rPr>
        <w:t xml:space="preserve">. </w:t>
      </w:r>
    </w:p>
    <w:p w:rsidR="00E43D47" w:rsidRDefault="00E43D47" w:rsidP="00E43D47">
      <w:pPr>
        <w:jc w:val="both"/>
        <w:rPr>
          <w:rFonts w:ascii="Fira Sans Condensed" w:hAnsi="Fira Sans Condensed"/>
        </w:rPr>
      </w:pPr>
      <w:bookmarkStart w:id="0" w:name="_GoBack"/>
      <w:bookmarkEnd w:id="0"/>
    </w:p>
    <w:p w:rsidR="00E43D47" w:rsidRPr="00992E97" w:rsidRDefault="00E43D47" w:rsidP="00E43D47">
      <w:pPr>
        <w:jc w:val="both"/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>Wydział Informacyjno-Bibliograficzny, P</w:t>
      </w:r>
      <w:r>
        <w:rPr>
          <w:rFonts w:ascii="Fira Sans Condensed" w:hAnsi="Fira Sans Condensed"/>
        </w:rPr>
        <w:t>omorska</w:t>
      </w:r>
      <w:r w:rsidRPr="00992E97">
        <w:rPr>
          <w:rFonts w:ascii="Fira Sans Condensed" w:hAnsi="Fira Sans Condensed"/>
        </w:rPr>
        <w:t xml:space="preserve"> Biblioteka </w:t>
      </w:r>
      <w:r>
        <w:rPr>
          <w:rFonts w:ascii="Fira Sans Condensed" w:hAnsi="Fira Sans Condensed"/>
        </w:rPr>
        <w:t>Pedagogiczna w Słupsku</w:t>
      </w:r>
      <w:r w:rsidRPr="00992E97">
        <w:rPr>
          <w:rFonts w:ascii="Fira Sans Condensed" w:hAnsi="Fira Sans Condensed"/>
        </w:rPr>
        <w:t xml:space="preserve"> proponuje na ten temat wybór najciekawszych książek i artykułów z czasopism pedagogicznych.</w:t>
      </w:r>
    </w:p>
    <w:p w:rsidR="00E43D47" w:rsidRPr="00992E97" w:rsidRDefault="00E43D47" w:rsidP="00E43D47">
      <w:pPr>
        <w:rPr>
          <w:rFonts w:ascii="Fira Sans Condensed" w:hAnsi="Fira Sans Condensed"/>
          <w:b/>
        </w:rPr>
      </w:pPr>
      <w:r w:rsidRPr="00992E97">
        <w:rPr>
          <w:rFonts w:ascii="Fira Sans Condensed" w:hAnsi="Fira Sans Condensed"/>
          <w:b/>
        </w:rPr>
        <w:t>Nauczycielu, wychowawco, rodzicu – skorzystaj z oferty. Zapraszamy</w:t>
      </w:r>
    </w:p>
    <w:p w:rsidR="00E43D47" w:rsidRPr="00992E97" w:rsidRDefault="00E43D47" w:rsidP="00E43D47">
      <w:pPr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>zobacz zestawienie</w:t>
      </w:r>
    </w:p>
    <w:p w:rsidR="00E43D47" w:rsidRPr="00992E97" w:rsidRDefault="00E43D47" w:rsidP="00E43D47">
      <w:pPr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 xml:space="preserve"> </w:t>
      </w:r>
    </w:p>
    <w:p w:rsidR="00E43D47" w:rsidRPr="00992E97" w:rsidRDefault="00E43D47" w:rsidP="00E43D47">
      <w:pPr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>Wydział Informacyjno-Bibliograficzny, PB</w:t>
      </w:r>
      <w:r>
        <w:rPr>
          <w:rFonts w:ascii="Fira Sans Condensed" w:hAnsi="Fira Sans Condensed"/>
        </w:rPr>
        <w:t>P</w:t>
      </w:r>
      <w:r w:rsidRPr="00992E97">
        <w:rPr>
          <w:rFonts w:ascii="Fira Sans Condensed" w:hAnsi="Fira Sans Condensed"/>
        </w:rPr>
        <w:t xml:space="preserve"> Słupsk</w:t>
      </w:r>
    </w:p>
    <w:p w:rsidR="00E43D47" w:rsidRPr="00992E97" w:rsidRDefault="00E43D47" w:rsidP="00E43D47">
      <w:pPr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>Jolanta Janonis</w:t>
      </w:r>
    </w:p>
    <w:p w:rsidR="00E43D47" w:rsidRPr="00992E97" w:rsidRDefault="00E43D47" w:rsidP="00E43D47">
      <w:pPr>
        <w:rPr>
          <w:rFonts w:ascii="Fira Sans Condensed" w:hAnsi="Fira Sans Condensed"/>
        </w:rPr>
      </w:pPr>
      <w:r w:rsidRPr="00992E97">
        <w:rPr>
          <w:rFonts w:ascii="Fira Sans Condensed" w:hAnsi="Fira Sans Condensed"/>
        </w:rPr>
        <w:t>informacja@pb</w:t>
      </w:r>
      <w:r>
        <w:rPr>
          <w:rFonts w:ascii="Fira Sans Condensed" w:hAnsi="Fira Sans Condensed"/>
        </w:rPr>
        <w:t>p</w:t>
      </w:r>
      <w:r w:rsidRPr="00992E97">
        <w:rPr>
          <w:rFonts w:ascii="Fira Sans Condensed" w:hAnsi="Fira Sans Condensed"/>
        </w:rPr>
        <w:t>.slupsk.pl</w:t>
      </w:r>
    </w:p>
    <w:p w:rsidR="00E43D47" w:rsidRPr="00992E97" w:rsidRDefault="00E43D47" w:rsidP="00E43D47">
      <w:pPr>
        <w:rPr>
          <w:rFonts w:ascii="Fira Sans Condensed" w:hAnsi="Fira Sans Condensed"/>
        </w:rPr>
      </w:pPr>
    </w:p>
    <w:p w:rsidR="00C43E11" w:rsidRPr="00E43D47" w:rsidRDefault="00C43E11" w:rsidP="00E43D47"/>
    <w:sectPr w:rsidR="00C43E11" w:rsidRPr="00E4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2"/>
    <w:rsid w:val="005C5D82"/>
    <w:rsid w:val="00BB6FA5"/>
    <w:rsid w:val="00C43E11"/>
    <w:rsid w:val="00DF4CCF"/>
    <w:rsid w:val="00E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257C-0F2C-40E2-AA33-E1627B0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3</cp:revision>
  <dcterms:created xsi:type="dcterms:W3CDTF">2022-10-03T09:42:00Z</dcterms:created>
  <dcterms:modified xsi:type="dcterms:W3CDTF">2022-10-03T10:02:00Z</dcterms:modified>
</cp:coreProperties>
</file>